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87" w:rsidRDefault="00083E02">
      <w:pPr>
        <w:rPr>
          <w:sz w:val="44"/>
          <w:szCs w:val="44"/>
        </w:rPr>
      </w:pPr>
      <w:r w:rsidRPr="00083E02">
        <w:rPr>
          <w:sz w:val="44"/>
          <w:szCs w:val="44"/>
        </w:rPr>
        <w:t>Route</w:t>
      </w:r>
      <w:r w:rsidR="00D25B5C">
        <w:rPr>
          <w:sz w:val="44"/>
          <w:szCs w:val="44"/>
        </w:rPr>
        <w:t xml:space="preserve">voorstel </w:t>
      </w:r>
      <w:r w:rsidRPr="00083E02">
        <w:rPr>
          <w:sz w:val="44"/>
          <w:szCs w:val="44"/>
        </w:rPr>
        <w:t xml:space="preserve"> buurtbus 450</w:t>
      </w:r>
      <w:r w:rsidR="00094F15">
        <w:rPr>
          <w:sz w:val="44"/>
          <w:szCs w:val="44"/>
        </w:rPr>
        <w:t xml:space="preserve"> A</w:t>
      </w:r>
    </w:p>
    <w:p w:rsidR="00083E02" w:rsidRDefault="00083E02">
      <w:pPr>
        <w:rPr>
          <w:sz w:val="28"/>
          <w:szCs w:val="28"/>
        </w:rPr>
      </w:pPr>
      <w:r>
        <w:rPr>
          <w:sz w:val="28"/>
          <w:szCs w:val="28"/>
        </w:rPr>
        <w:t>Lengte 10,6 km, 2</w:t>
      </w:r>
      <w:r w:rsidR="00BE2728">
        <w:rPr>
          <w:sz w:val="28"/>
          <w:szCs w:val="28"/>
        </w:rPr>
        <w:t>2</w:t>
      </w:r>
      <w:r>
        <w:rPr>
          <w:sz w:val="28"/>
          <w:szCs w:val="28"/>
        </w:rPr>
        <w:t xml:space="preserve"> minuten. Op station Heerhugowaard </w:t>
      </w:r>
      <w:r w:rsidR="00BE2728">
        <w:rPr>
          <w:sz w:val="28"/>
          <w:szCs w:val="28"/>
        </w:rPr>
        <w:t>8</w:t>
      </w:r>
      <w:r>
        <w:rPr>
          <w:sz w:val="28"/>
          <w:szCs w:val="28"/>
        </w:rPr>
        <w:t xml:space="preserve"> minuten pauze voor aansluitingen op trein</w:t>
      </w:r>
      <w:r w:rsidR="00094F15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094F15">
        <w:rPr>
          <w:sz w:val="28"/>
          <w:szCs w:val="28"/>
        </w:rPr>
        <w:t xml:space="preserve">(Alkmaar en Schagen) </w:t>
      </w:r>
      <w:r>
        <w:rPr>
          <w:sz w:val="28"/>
          <w:szCs w:val="28"/>
        </w:rPr>
        <w:t>en bus</w:t>
      </w:r>
      <w:r w:rsidR="00094F15">
        <w:rPr>
          <w:sz w:val="28"/>
          <w:szCs w:val="28"/>
        </w:rPr>
        <w:t xml:space="preserve">sen (162 en 409) </w:t>
      </w:r>
      <w:r>
        <w:rPr>
          <w:sz w:val="28"/>
          <w:szCs w:val="28"/>
        </w:rPr>
        <w:t xml:space="preserve">. </w:t>
      </w:r>
    </w:p>
    <w:p w:rsidR="00083E02" w:rsidRPr="00083E02" w:rsidRDefault="00083E02">
      <w:pPr>
        <w:rPr>
          <w:sz w:val="28"/>
          <w:szCs w:val="28"/>
        </w:rPr>
      </w:pPr>
      <w:bookmarkStart w:id="0" w:name="_GoBack"/>
      <w:bookmarkEnd w:id="0"/>
      <w:r w:rsidRPr="00083E02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672465</wp:posOffset>
            </wp:positionV>
            <wp:extent cx="5534025" cy="6322475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7234" r="28406" b="4933"/>
                    <a:stretch/>
                  </pic:blipFill>
                  <pic:spPr bwMode="auto">
                    <a:xfrm>
                      <a:off x="0" y="0"/>
                      <a:ext cx="5534025" cy="632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E02" w:rsidRPr="0008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2"/>
    <w:rsid w:val="00054C12"/>
    <w:rsid w:val="00083E02"/>
    <w:rsid w:val="00094F15"/>
    <w:rsid w:val="00113755"/>
    <w:rsid w:val="002B3704"/>
    <w:rsid w:val="007154FC"/>
    <w:rsid w:val="008D485A"/>
    <w:rsid w:val="009B563D"/>
    <w:rsid w:val="00B70756"/>
    <w:rsid w:val="00BE2728"/>
    <w:rsid w:val="00D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DC59-C38B-4192-9FB8-A6797EB1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7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Ludolf Maat</dc:creator>
  <cp:keywords/>
  <dc:description/>
  <cp:lastModifiedBy>Ludolf Maat</cp:lastModifiedBy>
  <cp:revision>4</cp:revision>
  <dcterms:created xsi:type="dcterms:W3CDTF">2018-11-26T08:28:00Z</dcterms:created>
  <dcterms:modified xsi:type="dcterms:W3CDTF">2018-11-26T12:02:00Z</dcterms:modified>
</cp:coreProperties>
</file>